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A4B" w:rsidRDefault="00EE5A4B" w:rsidP="00EE5A4B">
      <w:r>
        <w:t>The Board of Hocking County Commissioners met in regular session this 1</w:t>
      </w:r>
      <w:r w:rsidRPr="00EE5A4B">
        <w:rPr>
          <w:vertAlign w:val="superscript"/>
        </w:rPr>
        <w:t>st</w:t>
      </w:r>
      <w:r>
        <w:t xml:space="preserve">  day of April 2014 with the following members present Clark Sheets, John Walker, and Sandy Ogle.</w:t>
      </w:r>
    </w:p>
    <w:p w:rsidR="00EE5A4B" w:rsidRPr="00BF4028" w:rsidRDefault="00EE5A4B" w:rsidP="00EE5A4B">
      <w:pPr>
        <w:rPr>
          <w:szCs w:val="24"/>
        </w:rPr>
      </w:pPr>
      <w:r w:rsidRPr="00BF4028">
        <w:rPr>
          <w:b/>
          <w:szCs w:val="24"/>
          <w:u w:val="single"/>
        </w:rPr>
        <w:t>MEETING:</w:t>
      </w:r>
      <w:r w:rsidRPr="00BF4028">
        <w:rPr>
          <w:szCs w:val="24"/>
        </w:rPr>
        <w:t xml:space="preserve"> The meeting was called to order by President Sandy Ogle.</w:t>
      </w:r>
    </w:p>
    <w:p w:rsidR="00EE5A4B" w:rsidRPr="00BF4028" w:rsidRDefault="00EE5A4B" w:rsidP="00EE5A4B">
      <w:pPr>
        <w:rPr>
          <w:szCs w:val="24"/>
        </w:rPr>
      </w:pPr>
      <w:r w:rsidRPr="00BF4028">
        <w:rPr>
          <w:b/>
          <w:szCs w:val="24"/>
          <w:u w:val="single"/>
        </w:rPr>
        <w:t>MINUTES:</w:t>
      </w:r>
      <w:r>
        <w:rPr>
          <w:szCs w:val="24"/>
        </w:rPr>
        <w:t xml:space="preserve"> March 27</w:t>
      </w:r>
      <w:r w:rsidRPr="00EE5A4B">
        <w:rPr>
          <w:szCs w:val="24"/>
        </w:rPr>
        <w:t>,</w:t>
      </w:r>
      <w:r w:rsidRPr="00BF4028">
        <w:rPr>
          <w:szCs w:val="24"/>
        </w:rPr>
        <w:t xml:space="preserve"> 2014 minutes approved</w:t>
      </w:r>
      <w:r>
        <w:rPr>
          <w:szCs w:val="24"/>
        </w:rPr>
        <w:t>.</w:t>
      </w:r>
    </w:p>
    <w:p w:rsidR="00EE5A4B" w:rsidRDefault="00EE5A4B" w:rsidP="00EE5A4B">
      <w:pPr>
        <w:rPr>
          <w:szCs w:val="24"/>
        </w:rPr>
      </w:pPr>
      <w:r w:rsidRPr="00BF4028">
        <w:rPr>
          <w:b/>
          <w:szCs w:val="24"/>
          <w:u w:val="single"/>
        </w:rPr>
        <w:t>AGENDA:</w:t>
      </w:r>
      <w:r w:rsidRPr="00BF4028">
        <w:rPr>
          <w:szCs w:val="24"/>
        </w:rPr>
        <w:t xml:space="preserve"> Motion by Clark Sheets and seconded by John Walker to approve the Agenda</w:t>
      </w:r>
      <w:proofErr w:type="gramStart"/>
      <w:r w:rsidRPr="00BF4028">
        <w:rPr>
          <w:szCs w:val="24"/>
        </w:rPr>
        <w:t>.</w:t>
      </w:r>
      <w:r>
        <w:rPr>
          <w:szCs w:val="24"/>
        </w:rPr>
        <w:t xml:space="preserve">                      </w:t>
      </w:r>
      <w:proofErr w:type="gramEnd"/>
      <w:r w:rsidRPr="00BF4028">
        <w:rPr>
          <w:szCs w:val="24"/>
        </w:rPr>
        <w:t xml:space="preserve">Vote: Sheets, yea, Walker, yea, </w:t>
      </w:r>
      <w:proofErr w:type="gramStart"/>
      <w:r w:rsidRPr="00BF4028">
        <w:rPr>
          <w:szCs w:val="24"/>
        </w:rPr>
        <w:t>Ogle</w:t>
      </w:r>
      <w:proofErr w:type="gramEnd"/>
      <w:r w:rsidRPr="00BF4028">
        <w:rPr>
          <w:szCs w:val="24"/>
        </w:rPr>
        <w:t>, yea.</w:t>
      </w:r>
    </w:p>
    <w:p w:rsidR="00EE5A4B" w:rsidRDefault="00EE5A4B" w:rsidP="00EE5A4B">
      <w:pPr>
        <w:rPr>
          <w:szCs w:val="24"/>
        </w:rPr>
      </w:pPr>
      <w:r>
        <w:rPr>
          <w:b/>
          <w:szCs w:val="24"/>
          <w:u w:val="single"/>
        </w:rPr>
        <w:t>PUBLIC COMMENT:</w:t>
      </w:r>
      <w:r>
        <w:rPr>
          <w:szCs w:val="24"/>
        </w:rPr>
        <w:t xml:space="preserve"> </w:t>
      </w:r>
      <w:r w:rsidR="006C3A74">
        <w:rPr>
          <w:szCs w:val="24"/>
        </w:rPr>
        <w:t xml:space="preserve">Treasurer Diane Sargent stated that in regards to the </w:t>
      </w:r>
      <w:r w:rsidR="009A6078">
        <w:rPr>
          <w:szCs w:val="24"/>
        </w:rPr>
        <w:t xml:space="preserve">proposal for the </w:t>
      </w:r>
      <w:r w:rsidR="006C3A74">
        <w:rPr>
          <w:szCs w:val="24"/>
        </w:rPr>
        <w:t xml:space="preserve">software </w:t>
      </w:r>
      <w:r w:rsidR="009A6078">
        <w:rPr>
          <w:szCs w:val="24"/>
        </w:rPr>
        <w:t>for the five year projected budget and would there be other discussions about this and would the budget commission be involved and being she is a part of the budget commission</w:t>
      </w:r>
      <w:r w:rsidR="002C1F42">
        <w:rPr>
          <w:szCs w:val="24"/>
        </w:rPr>
        <w:t xml:space="preserve"> </w:t>
      </w:r>
      <w:r w:rsidR="009A6078">
        <w:rPr>
          <w:szCs w:val="24"/>
        </w:rPr>
        <w:t xml:space="preserve">that they should be involved. Sandy stated that she should have been invited. </w:t>
      </w:r>
    </w:p>
    <w:p w:rsidR="00234544" w:rsidRDefault="00234544" w:rsidP="00EE5A4B">
      <w:pPr>
        <w:rPr>
          <w:szCs w:val="24"/>
        </w:rPr>
      </w:pPr>
      <w:r>
        <w:rPr>
          <w:b/>
          <w:szCs w:val="24"/>
          <w:u w:val="single"/>
        </w:rPr>
        <w:t>SAM-FM SCOTT BLAZER:</w:t>
      </w:r>
      <w:r>
        <w:rPr>
          <w:szCs w:val="24"/>
        </w:rPr>
        <w:t xml:space="preserve"> Scott Blazer of SAM-FM showed a picture of a sign that indicates the Coroner’s Office and asked if it is his office and does he have a parking place. Sandy stated yes he does. Scott asked if the Commissioners eliminated his employees, did they have anything to do with that</w:t>
      </w:r>
      <w:r w:rsidR="00A05F68">
        <w:rPr>
          <w:szCs w:val="24"/>
        </w:rPr>
        <w:t xml:space="preserve">. </w:t>
      </w:r>
      <w:r>
        <w:rPr>
          <w:szCs w:val="24"/>
        </w:rPr>
        <w:t xml:space="preserve">Sandy stated no. Scott said he would talk to the </w:t>
      </w:r>
      <w:r w:rsidR="00C64392">
        <w:rPr>
          <w:szCs w:val="24"/>
        </w:rPr>
        <w:t>Auditor,</w:t>
      </w:r>
      <w:r>
        <w:rPr>
          <w:szCs w:val="24"/>
        </w:rPr>
        <w:t xml:space="preserve"> as there should be a letter</w:t>
      </w:r>
      <w:r w:rsidR="00C64392">
        <w:rPr>
          <w:szCs w:val="24"/>
        </w:rPr>
        <w:t xml:space="preserve">. Scott continued and directed his next question to Sandy and John that in the news article that the Coroner stated that he is being sued by the </w:t>
      </w:r>
      <w:r w:rsidR="006E3337">
        <w:rPr>
          <w:szCs w:val="24"/>
        </w:rPr>
        <w:t xml:space="preserve">Democrat </w:t>
      </w:r>
      <w:r w:rsidR="00972788">
        <w:rPr>
          <w:szCs w:val="24"/>
        </w:rPr>
        <w:t xml:space="preserve">Prosecutor and the majority </w:t>
      </w:r>
      <w:r w:rsidR="00C64392">
        <w:rPr>
          <w:szCs w:val="24"/>
        </w:rPr>
        <w:t xml:space="preserve">Democrat Commissioners and Scott </w:t>
      </w:r>
      <w:r w:rsidR="00972788">
        <w:rPr>
          <w:szCs w:val="24"/>
        </w:rPr>
        <w:t>asked if they were involved in</w:t>
      </w:r>
      <w:r w:rsidR="006E3337">
        <w:rPr>
          <w:szCs w:val="24"/>
        </w:rPr>
        <w:t xml:space="preserve"> that action</w:t>
      </w:r>
      <w:r w:rsidR="00972788">
        <w:rPr>
          <w:szCs w:val="24"/>
        </w:rPr>
        <w:t xml:space="preserve"> suing him</w:t>
      </w:r>
      <w:r w:rsidR="007A0302">
        <w:rPr>
          <w:szCs w:val="24"/>
        </w:rPr>
        <w:t>.</w:t>
      </w:r>
      <w:r w:rsidR="00650C88">
        <w:rPr>
          <w:szCs w:val="24"/>
        </w:rPr>
        <w:t xml:space="preserve"> Sandy said I’m not suing him. John said </w:t>
      </w:r>
      <w:r w:rsidR="00A05F68">
        <w:rPr>
          <w:szCs w:val="24"/>
        </w:rPr>
        <w:t>h</w:t>
      </w:r>
      <w:r w:rsidR="006E3337">
        <w:rPr>
          <w:szCs w:val="24"/>
        </w:rPr>
        <w:t xml:space="preserve">e believed </w:t>
      </w:r>
      <w:r w:rsidR="00650C88">
        <w:rPr>
          <w:szCs w:val="24"/>
        </w:rPr>
        <w:t>it’s the Prosecutor and Sheriff</w:t>
      </w:r>
      <w:r w:rsidR="00FD7974">
        <w:rPr>
          <w:szCs w:val="24"/>
        </w:rPr>
        <w:t>.</w:t>
      </w:r>
      <w:r w:rsidR="00C851A7">
        <w:rPr>
          <w:szCs w:val="24"/>
        </w:rPr>
        <w:t xml:space="preserve"> </w:t>
      </w:r>
      <w:r w:rsidR="00FD7974">
        <w:rPr>
          <w:szCs w:val="24"/>
        </w:rPr>
        <w:t xml:space="preserve">Clark said that </w:t>
      </w:r>
      <w:r w:rsidR="00FD7974">
        <w:rPr>
          <w:szCs w:val="24"/>
        </w:rPr>
        <w:t>he thinks we might be named in the suit also but not to hold him to that.</w:t>
      </w:r>
      <w:r w:rsidR="00667C4F">
        <w:rPr>
          <w:szCs w:val="24"/>
        </w:rPr>
        <w:t xml:space="preserve"> Scott said he would check on that.</w:t>
      </w:r>
      <w:r w:rsidR="00FD7974">
        <w:rPr>
          <w:szCs w:val="24"/>
        </w:rPr>
        <w:t xml:space="preserve"> </w:t>
      </w:r>
      <w:r w:rsidR="00667C4F">
        <w:rPr>
          <w:szCs w:val="24"/>
        </w:rPr>
        <w:t xml:space="preserve">Scott asked </w:t>
      </w:r>
      <w:r w:rsidR="00A05F68">
        <w:rPr>
          <w:szCs w:val="24"/>
        </w:rPr>
        <w:t xml:space="preserve">if the Coroner has </w:t>
      </w:r>
      <w:r w:rsidR="00667C4F">
        <w:rPr>
          <w:szCs w:val="24"/>
        </w:rPr>
        <w:t>money in his budget</w:t>
      </w:r>
      <w:r w:rsidR="006E3337">
        <w:rPr>
          <w:szCs w:val="24"/>
        </w:rPr>
        <w:t xml:space="preserve"> to pay his employees</w:t>
      </w:r>
      <w:r w:rsidR="00667C4F">
        <w:rPr>
          <w:szCs w:val="24"/>
        </w:rPr>
        <w:t>. Clark stated yes. John said he could have a copy of his budget</w:t>
      </w:r>
      <w:r w:rsidR="00667C4F">
        <w:rPr>
          <w:szCs w:val="24"/>
        </w:rPr>
        <w:t xml:space="preserve"> </w:t>
      </w:r>
      <w:r w:rsidR="00C851A7">
        <w:rPr>
          <w:szCs w:val="24"/>
        </w:rPr>
        <w:t xml:space="preserve">Clark said his employees chose not to be employed because they wanted a full years </w:t>
      </w:r>
      <w:r w:rsidR="00CA2072">
        <w:rPr>
          <w:szCs w:val="24"/>
        </w:rPr>
        <w:t>of PERS not a partial years credit.</w:t>
      </w:r>
      <w:r w:rsidR="00650C88">
        <w:rPr>
          <w:szCs w:val="24"/>
        </w:rPr>
        <w:t xml:space="preserve"> </w:t>
      </w:r>
      <w:r w:rsidR="00FD7974">
        <w:rPr>
          <w:szCs w:val="24"/>
        </w:rPr>
        <w:t xml:space="preserve">Scott stated then they can get a partial credit. Clark said yes, it is a formula a sliding scale. Sandy stated he was asking for $8,000.00 more per employee. Scott said that is quite a bit. </w:t>
      </w:r>
    </w:p>
    <w:p w:rsidR="00FF7037" w:rsidRDefault="00FF7037" w:rsidP="00FF7037">
      <w:pPr>
        <w:rPr>
          <w:szCs w:val="24"/>
        </w:rPr>
      </w:pPr>
      <w:r w:rsidRPr="00FF7037">
        <w:rPr>
          <w:b/>
          <w:szCs w:val="24"/>
          <w:u w:val="single"/>
        </w:rPr>
        <w:t>OHIO DEPARTMENT OF REHABILITATION</w:t>
      </w:r>
      <w:r>
        <w:rPr>
          <w:b/>
          <w:szCs w:val="24"/>
          <w:u w:val="single"/>
        </w:rPr>
        <w:t xml:space="preserve"> AND CORRECTION</w:t>
      </w:r>
      <w:r w:rsidRPr="00FF7037">
        <w:rPr>
          <w:b/>
          <w:szCs w:val="24"/>
          <w:u w:val="single"/>
        </w:rPr>
        <w:t>:</w:t>
      </w:r>
      <w:r w:rsidRPr="00FF7037">
        <w:rPr>
          <w:szCs w:val="24"/>
        </w:rPr>
        <w:t xml:space="preserve"> Motion by John Walker and seconded by </w:t>
      </w:r>
      <w:r>
        <w:rPr>
          <w:szCs w:val="24"/>
        </w:rPr>
        <w:t>Clark Sheets</w:t>
      </w:r>
      <w:r w:rsidRPr="00FF7037">
        <w:rPr>
          <w:szCs w:val="24"/>
        </w:rPr>
        <w:t xml:space="preserve"> to approve the Ohio Department of Rehabilitation and Correction Subsidy Grant Agreement for Community-Based Corrections Programs 408 Non-Residential Misdemeanant. </w:t>
      </w:r>
    </w:p>
    <w:p w:rsidR="00BF2B03" w:rsidRPr="00C851A7" w:rsidRDefault="00FF7037">
      <w:pPr>
        <w:rPr>
          <w:szCs w:val="24"/>
        </w:rPr>
      </w:pPr>
      <w:r>
        <w:rPr>
          <w:szCs w:val="24"/>
        </w:rPr>
        <w:t xml:space="preserve">Vote: Sheets, yea, Walker, yea, </w:t>
      </w:r>
      <w:proofErr w:type="gramStart"/>
      <w:r>
        <w:rPr>
          <w:szCs w:val="24"/>
        </w:rPr>
        <w:t>Ogle</w:t>
      </w:r>
      <w:proofErr w:type="gramEnd"/>
      <w:r>
        <w:rPr>
          <w:szCs w:val="24"/>
        </w:rPr>
        <w:t>, yea.</w:t>
      </w:r>
    </w:p>
    <w:p w:rsidR="00071AA7" w:rsidRPr="00D11745" w:rsidRDefault="00071AA7" w:rsidP="00071AA7">
      <w:pPr>
        <w:rPr>
          <w:szCs w:val="24"/>
        </w:rPr>
      </w:pPr>
      <w:r w:rsidRPr="00D11745">
        <w:rPr>
          <w:b/>
          <w:szCs w:val="24"/>
          <w:u w:val="single"/>
        </w:rPr>
        <w:t>TRAVEL</w:t>
      </w:r>
      <w:r>
        <w:rPr>
          <w:szCs w:val="24"/>
        </w:rPr>
        <w:t>: Motion by John Walker</w:t>
      </w:r>
      <w:r w:rsidRPr="00D11745">
        <w:rPr>
          <w:szCs w:val="24"/>
        </w:rPr>
        <w:t xml:space="preserve"> and seconded by </w:t>
      </w:r>
      <w:r>
        <w:rPr>
          <w:szCs w:val="24"/>
        </w:rPr>
        <w:t>Clark Sheets</w:t>
      </w:r>
      <w:r w:rsidRPr="00D11745">
        <w:rPr>
          <w:szCs w:val="24"/>
        </w:rPr>
        <w:t xml:space="preserve"> to approve the following travel request:</w:t>
      </w:r>
    </w:p>
    <w:p w:rsidR="00071AA7" w:rsidRPr="00D11745" w:rsidRDefault="00071AA7" w:rsidP="00071AA7">
      <w:pPr>
        <w:tabs>
          <w:tab w:val="left" w:pos="1620"/>
        </w:tabs>
        <w:ind w:left="2160" w:right="270" w:hanging="2160"/>
        <w:rPr>
          <w:szCs w:val="24"/>
        </w:rPr>
      </w:pPr>
      <w:bookmarkStart w:id="0" w:name="_GoBack"/>
      <w:r w:rsidRPr="00D11745">
        <w:rPr>
          <w:szCs w:val="24"/>
        </w:rPr>
        <w:t>1) Auditor</w:t>
      </w:r>
      <w:r w:rsidRPr="00D11745">
        <w:rPr>
          <w:szCs w:val="24"/>
        </w:rPr>
        <w:tab/>
        <w:t>-</w:t>
      </w:r>
      <w:r w:rsidRPr="00D11745">
        <w:rPr>
          <w:szCs w:val="24"/>
        </w:rPr>
        <w:tab/>
        <w:t>Ken Wilson to attend the County Auditors’ State Executive</w:t>
      </w:r>
      <w:r>
        <w:rPr>
          <w:szCs w:val="24"/>
        </w:rPr>
        <w:t xml:space="preserve">/Legislative </w:t>
      </w:r>
      <w:bookmarkEnd w:id="0"/>
      <w:r>
        <w:rPr>
          <w:szCs w:val="24"/>
        </w:rPr>
        <w:t>meeting- Columbus, April 2</w:t>
      </w:r>
      <w:r w:rsidRPr="00D11745">
        <w:rPr>
          <w:szCs w:val="24"/>
        </w:rPr>
        <w:t>, 2014.</w:t>
      </w:r>
    </w:p>
    <w:p w:rsidR="00071AA7" w:rsidRPr="00D11745" w:rsidRDefault="00071AA7" w:rsidP="00071AA7">
      <w:pPr>
        <w:tabs>
          <w:tab w:val="left" w:pos="1620"/>
        </w:tabs>
        <w:ind w:left="2160" w:hanging="2160"/>
        <w:rPr>
          <w:szCs w:val="24"/>
        </w:rPr>
      </w:pPr>
      <w:r w:rsidRPr="00D11745">
        <w:rPr>
          <w:szCs w:val="24"/>
        </w:rPr>
        <w:t xml:space="preserve">2) Auditor </w:t>
      </w:r>
      <w:r w:rsidRPr="00D11745">
        <w:rPr>
          <w:szCs w:val="24"/>
        </w:rPr>
        <w:tab/>
        <w:t>-</w:t>
      </w:r>
      <w:r w:rsidRPr="00D11745">
        <w:rPr>
          <w:szCs w:val="24"/>
        </w:rPr>
        <w:tab/>
      </w:r>
      <w:r>
        <w:rPr>
          <w:szCs w:val="24"/>
        </w:rPr>
        <w:t xml:space="preserve">Ken Wilson to attend the CEBCO Insurance Workshop/Review - Columbus, </w:t>
      </w:r>
      <w:r w:rsidR="00FF7037">
        <w:rPr>
          <w:szCs w:val="24"/>
        </w:rPr>
        <w:t>April</w:t>
      </w:r>
      <w:r>
        <w:rPr>
          <w:szCs w:val="24"/>
        </w:rPr>
        <w:t xml:space="preserve"> 11, 2014.</w:t>
      </w:r>
    </w:p>
    <w:p w:rsidR="00071AA7" w:rsidRPr="00D11745" w:rsidRDefault="00071AA7" w:rsidP="00071AA7">
      <w:pPr>
        <w:tabs>
          <w:tab w:val="left" w:pos="1620"/>
        </w:tabs>
        <w:ind w:left="2160" w:right="270" w:hanging="2160"/>
        <w:rPr>
          <w:szCs w:val="24"/>
        </w:rPr>
      </w:pPr>
      <w:r w:rsidRPr="00D11745">
        <w:rPr>
          <w:szCs w:val="24"/>
        </w:rPr>
        <w:t>3) Auditor</w:t>
      </w:r>
      <w:r w:rsidRPr="00D11745">
        <w:rPr>
          <w:szCs w:val="24"/>
        </w:rPr>
        <w:tab/>
        <w:t>-</w:t>
      </w:r>
      <w:r w:rsidRPr="00D11745">
        <w:rPr>
          <w:szCs w:val="24"/>
        </w:rPr>
        <w:tab/>
        <w:t xml:space="preserve">Ken Wilson to </w:t>
      </w:r>
      <w:r>
        <w:rPr>
          <w:szCs w:val="24"/>
        </w:rPr>
        <w:t>attend the S.E. District County Auditor’s meeting- Pomeroy, April 11, 2014.</w:t>
      </w:r>
    </w:p>
    <w:p w:rsidR="00071AA7" w:rsidRPr="00D11745" w:rsidRDefault="00071AA7" w:rsidP="00071AA7">
      <w:pPr>
        <w:tabs>
          <w:tab w:val="left" w:pos="1620"/>
        </w:tabs>
        <w:ind w:left="2160" w:right="270" w:hanging="2160"/>
        <w:rPr>
          <w:szCs w:val="24"/>
        </w:rPr>
      </w:pPr>
      <w:r w:rsidRPr="00D11745">
        <w:rPr>
          <w:szCs w:val="24"/>
        </w:rPr>
        <w:t>4) Auditor</w:t>
      </w:r>
      <w:r w:rsidRPr="00D11745">
        <w:rPr>
          <w:szCs w:val="24"/>
        </w:rPr>
        <w:tab/>
        <w:t>-</w:t>
      </w:r>
      <w:r w:rsidRPr="00D11745">
        <w:rPr>
          <w:szCs w:val="24"/>
        </w:rPr>
        <w:tab/>
      </w:r>
      <w:r>
        <w:rPr>
          <w:szCs w:val="24"/>
        </w:rPr>
        <w:t>Ken Wilson to attend the Laurelville Village Council meeting – Laurelville, April 14, 2014.</w:t>
      </w:r>
    </w:p>
    <w:p w:rsidR="00071AA7" w:rsidRPr="00D11745" w:rsidRDefault="00071AA7" w:rsidP="00071AA7">
      <w:pPr>
        <w:tabs>
          <w:tab w:val="left" w:pos="1620"/>
        </w:tabs>
        <w:ind w:left="2160" w:hanging="2160"/>
        <w:rPr>
          <w:szCs w:val="24"/>
        </w:rPr>
      </w:pPr>
      <w:r>
        <w:rPr>
          <w:szCs w:val="24"/>
        </w:rPr>
        <w:t>5) Auditor</w:t>
      </w:r>
      <w:r>
        <w:rPr>
          <w:szCs w:val="24"/>
        </w:rPr>
        <w:tab/>
        <w:t>-</w:t>
      </w:r>
      <w:r>
        <w:rPr>
          <w:szCs w:val="24"/>
        </w:rPr>
        <w:tab/>
      </w:r>
      <w:r w:rsidRPr="00D11745">
        <w:rPr>
          <w:szCs w:val="24"/>
        </w:rPr>
        <w:t xml:space="preserve">Ken Wilson to attend the S.E. Regional Jail Finance </w:t>
      </w:r>
      <w:r>
        <w:rPr>
          <w:szCs w:val="24"/>
        </w:rPr>
        <w:t>C</w:t>
      </w:r>
      <w:r w:rsidRPr="00D11745">
        <w:rPr>
          <w:szCs w:val="24"/>
        </w:rPr>
        <w:t xml:space="preserve">ommittee meeting- Nelsonville, </w:t>
      </w:r>
      <w:r>
        <w:rPr>
          <w:szCs w:val="24"/>
        </w:rPr>
        <w:t>April 16</w:t>
      </w:r>
      <w:r w:rsidRPr="00D11745">
        <w:rPr>
          <w:szCs w:val="24"/>
        </w:rPr>
        <w:t>, 2014.</w:t>
      </w:r>
    </w:p>
    <w:p w:rsidR="00071AA7" w:rsidRDefault="00071AA7" w:rsidP="00071AA7">
      <w:pPr>
        <w:tabs>
          <w:tab w:val="left" w:pos="1620"/>
        </w:tabs>
        <w:ind w:left="2160" w:hanging="2160"/>
        <w:rPr>
          <w:szCs w:val="24"/>
        </w:rPr>
      </w:pPr>
      <w:r>
        <w:rPr>
          <w:szCs w:val="24"/>
        </w:rPr>
        <w:t>6) Auditor</w:t>
      </w:r>
      <w:r>
        <w:rPr>
          <w:szCs w:val="24"/>
        </w:rPr>
        <w:tab/>
        <w:t>-</w:t>
      </w:r>
      <w:r>
        <w:rPr>
          <w:szCs w:val="24"/>
        </w:rPr>
        <w:tab/>
      </w:r>
      <w:r w:rsidRPr="00D11745">
        <w:rPr>
          <w:szCs w:val="24"/>
        </w:rPr>
        <w:t>Ken Wilson to attend the Laurelville Seniors meeting-Laurelville,</w:t>
      </w:r>
      <w:r>
        <w:rPr>
          <w:szCs w:val="24"/>
        </w:rPr>
        <w:t xml:space="preserve"> Ohio</w:t>
      </w:r>
      <w:r w:rsidRPr="00D11745">
        <w:rPr>
          <w:szCs w:val="24"/>
        </w:rPr>
        <w:t xml:space="preserve">                   </w:t>
      </w:r>
      <w:r>
        <w:rPr>
          <w:szCs w:val="24"/>
        </w:rPr>
        <w:t>April 16, 2014.</w:t>
      </w:r>
    </w:p>
    <w:p w:rsidR="00FF7037" w:rsidRDefault="00FF7037" w:rsidP="00071AA7">
      <w:pPr>
        <w:tabs>
          <w:tab w:val="left" w:pos="1620"/>
        </w:tabs>
        <w:ind w:left="2160" w:hanging="2160"/>
        <w:rPr>
          <w:szCs w:val="24"/>
        </w:rPr>
      </w:pPr>
      <w:r>
        <w:rPr>
          <w:szCs w:val="24"/>
        </w:rPr>
        <w:t xml:space="preserve">Vote: Sheets, yea, Walker, yea, </w:t>
      </w:r>
      <w:proofErr w:type="gramStart"/>
      <w:r>
        <w:rPr>
          <w:szCs w:val="24"/>
        </w:rPr>
        <w:t>Ogle</w:t>
      </w:r>
      <w:proofErr w:type="gramEnd"/>
      <w:r>
        <w:rPr>
          <w:szCs w:val="24"/>
        </w:rPr>
        <w:t>, yea.</w:t>
      </w:r>
    </w:p>
    <w:p w:rsidR="000426FA" w:rsidRDefault="00CA2072" w:rsidP="00CA2072">
      <w:pPr>
        <w:tabs>
          <w:tab w:val="left" w:pos="1620"/>
          <w:tab w:val="left" w:pos="1710"/>
          <w:tab w:val="left" w:pos="2250"/>
        </w:tabs>
        <w:rPr>
          <w:szCs w:val="24"/>
        </w:rPr>
      </w:pPr>
      <w:r>
        <w:rPr>
          <w:b/>
          <w:szCs w:val="24"/>
          <w:u w:val="single"/>
        </w:rPr>
        <w:lastRenderedPageBreak/>
        <w:t xml:space="preserve">NON-MAINTAINED CLASS X ROAD: </w:t>
      </w:r>
      <w:r>
        <w:rPr>
          <w:szCs w:val="24"/>
        </w:rPr>
        <w:t xml:space="preserve"> A request was made to approve a portion of T-169 </w:t>
      </w:r>
      <w:proofErr w:type="spellStart"/>
      <w:r>
        <w:rPr>
          <w:szCs w:val="24"/>
        </w:rPr>
        <w:t>Bogg</w:t>
      </w:r>
      <w:proofErr w:type="spellEnd"/>
      <w:r>
        <w:rPr>
          <w:szCs w:val="24"/>
        </w:rPr>
        <w:t xml:space="preserve"> Road be changed to a non-maintained (class X) status. Sandy stated she </w:t>
      </w:r>
      <w:r w:rsidR="000426FA">
        <w:rPr>
          <w:szCs w:val="24"/>
        </w:rPr>
        <w:t>would call them and talk to them than they can decide about it on Thursday.</w:t>
      </w:r>
    </w:p>
    <w:p w:rsidR="00CA2072" w:rsidRDefault="000426FA" w:rsidP="00CA2072">
      <w:pPr>
        <w:tabs>
          <w:tab w:val="left" w:pos="1620"/>
          <w:tab w:val="left" w:pos="1710"/>
          <w:tab w:val="left" w:pos="2250"/>
        </w:tabs>
        <w:rPr>
          <w:szCs w:val="24"/>
        </w:rPr>
      </w:pPr>
      <w:r>
        <w:rPr>
          <w:b/>
          <w:szCs w:val="24"/>
          <w:u w:val="single"/>
        </w:rPr>
        <w:t>ADULT PAROLE:</w:t>
      </w:r>
      <w:r>
        <w:rPr>
          <w:szCs w:val="24"/>
        </w:rPr>
        <w:t xml:space="preserve"> Sandy read a letter from the Adult Parole requesting 2 bulletin board</w:t>
      </w:r>
      <w:r w:rsidR="00164A26">
        <w:rPr>
          <w:szCs w:val="24"/>
        </w:rPr>
        <w:t>s</w:t>
      </w:r>
      <w:r>
        <w:rPr>
          <w:szCs w:val="24"/>
        </w:rPr>
        <w:t xml:space="preserve"> be installed and an air conditioner. Clark said the problem is the electric that they need to get an electrician to redo the circuits. </w:t>
      </w:r>
    </w:p>
    <w:p w:rsidR="002E6EB6" w:rsidRDefault="002E6EB6" w:rsidP="002E6EB6">
      <w:pPr>
        <w:rPr>
          <w:szCs w:val="24"/>
        </w:rPr>
      </w:pPr>
      <w:r>
        <w:rPr>
          <w:b/>
          <w:szCs w:val="24"/>
          <w:u w:val="single"/>
        </w:rPr>
        <w:t>RECESS:</w:t>
      </w:r>
      <w:r>
        <w:rPr>
          <w:szCs w:val="24"/>
        </w:rPr>
        <w:t xml:space="preserve"> 9:22AM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  <w:u w:val="single"/>
        </w:rPr>
        <w:t>RECONVENE:</w:t>
      </w:r>
      <w:r>
        <w:rPr>
          <w:szCs w:val="24"/>
        </w:rPr>
        <w:t xml:space="preserve"> 9:30AM</w:t>
      </w:r>
    </w:p>
    <w:p w:rsidR="002E6EB6" w:rsidRDefault="002E6EB6" w:rsidP="002E6EB6">
      <w:pPr>
        <w:rPr>
          <w:szCs w:val="24"/>
        </w:rPr>
      </w:pPr>
      <w:r>
        <w:rPr>
          <w:b/>
          <w:szCs w:val="24"/>
          <w:u w:val="single"/>
        </w:rPr>
        <w:t xml:space="preserve"> MOVING OHIO FORWARD:</w:t>
      </w:r>
      <w:r>
        <w:rPr>
          <w:szCs w:val="24"/>
        </w:rPr>
        <w:t xml:space="preserve"> Glen Crippen of HAPCAP gave an update on the Ohio Moving Forward program and the Lake Logan and </w:t>
      </w:r>
      <w:proofErr w:type="spellStart"/>
      <w:r>
        <w:rPr>
          <w:szCs w:val="24"/>
        </w:rPr>
        <w:t>Ilse</w:t>
      </w:r>
      <w:proofErr w:type="spellEnd"/>
      <w:r>
        <w:rPr>
          <w:szCs w:val="24"/>
        </w:rPr>
        <w:t xml:space="preserve"> Road demolition bids. Glen stated that there were 4 bids but only one bidder </w:t>
      </w:r>
      <w:r w:rsidR="00973F17">
        <w:rPr>
          <w:szCs w:val="24"/>
        </w:rPr>
        <w:t xml:space="preserve">was </w:t>
      </w:r>
      <w:r w:rsidR="008C5E15">
        <w:rPr>
          <w:szCs w:val="24"/>
        </w:rPr>
        <w:t>completely responsive to the bidder packet</w:t>
      </w:r>
      <w:r>
        <w:rPr>
          <w:szCs w:val="24"/>
        </w:rPr>
        <w:t>.</w:t>
      </w:r>
    </w:p>
    <w:p w:rsidR="0044347A" w:rsidRDefault="008C5E15" w:rsidP="002E6EB6">
      <w:pPr>
        <w:rPr>
          <w:szCs w:val="24"/>
        </w:rPr>
      </w:pPr>
      <w:r>
        <w:rPr>
          <w:b/>
          <w:szCs w:val="24"/>
          <w:u w:val="single"/>
        </w:rPr>
        <w:t>BID AWARD:</w:t>
      </w:r>
      <w:r>
        <w:rPr>
          <w:szCs w:val="24"/>
        </w:rPr>
        <w:t xml:space="preserve"> Motion by Clark Sheets and seconded by John Walker </w:t>
      </w:r>
      <w:r w:rsidR="00973F17">
        <w:rPr>
          <w:szCs w:val="24"/>
        </w:rPr>
        <w:t xml:space="preserve">upon the recommendation of Glen Crippen </w:t>
      </w:r>
      <w:r>
        <w:rPr>
          <w:szCs w:val="24"/>
        </w:rPr>
        <w:t xml:space="preserve">to award the bid for the demolition of properties 29580 Lake Logan Road and  28950 Enterprise </w:t>
      </w:r>
      <w:proofErr w:type="spellStart"/>
      <w:r>
        <w:rPr>
          <w:szCs w:val="24"/>
        </w:rPr>
        <w:t>Ilse</w:t>
      </w:r>
      <w:proofErr w:type="spellEnd"/>
      <w:r>
        <w:rPr>
          <w:szCs w:val="24"/>
        </w:rPr>
        <w:t xml:space="preserve"> Road to Steve J</w:t>
      </w:r>
      <w:r w:rsidR="00164A26">
        <w:rPr>
          <w:szCs w:val="24"/>
        </w:rPr>
        <w:t>o Inc. for the amount of $30,90</w:t>
      </w:r>
      <w:r>
        <w:rPr>
          <w:szCs w:val="24"/>
        </w:rPr>
        <w:t>0.00.</w:t>
      </w:r>
    </w:p>
    <w:p w:rsidR="002E6EB6" w:rsidRDefault="00973F17" w:rsidP="002E6EB6">
      <w:pPr>
        <w:rPr>
          <w:szCs w:val="24"/>
        </w:rPr>
      </w:pPr>
      <w:r>
        <w:rPr>
          <w:szCs w:val="24"/>
        </w:rPr>
        <w:t xml:space="preserve">Vote: Sheets, yea, Walker, yea </w:t>
      </w:r>
      <w:proofErr w:type="gramStart"/>
      <w:r>
        <w:rPr>
          <w:szCs w:val="24"/>
        </w:rPr>
        <w:t>Ogle</w:t>
      </w:r>
      <w:proofErr w:type="gramEnd"/>
      <w:r>
        <w:rPr>
          <w:szCs w:val="24"/>
        </w:rPr>
        <w:t>, yea.</w:t>
      </w:r>
      <w:r w:rsidR="008C5E15">
        <w:rPr>
          <w:szCs w:val="24"/>
        </w:rPr>
        <w:t xml:space="preserve"> </w:t>
      </w:r>
    </w:p>
    <w:p w:rsidR="003126F8" w:rsidRDefault="00973F17" w:rsidP="002E6EB6">
      <w:pPr>
        <w:rPr>
          <w:szCs w:val="24"/>
        </w:rPr>
      </w:pPr>
      <w:r>
        <w:rPr>
          <w:b/>
          <w:szCs w:val="24"/>
          <w:u w:val="single"/>
        </w:rPr>
        <w:t>MAGGIE BERRY- COUNTY ENGINEER’S OFFICE:</w:t>
      </w:r>
      <w:r>
        <w:rPr>
          <w:szCs w:val="24"/>
        </w:rPr>
        <w:t xml:space="preserve"> Maggie Berry from the County Engineer’s Office requested a resolution for County Road #31 Enterprise Road to be a designated detour road during the construction of County Road 33A, Railroad Bridge</w:t>
      </w:r>
      <w:r w:rsidR="003126F8">
        <w:rPr>
          <w:szCs w:val="24"/>
        </w:rPr>
        <w:t xml:space="preserve"> that a no parking zone be established during the construction in accordance with section 4511.68, (16) Revised Code of Ohio.</w:t>
      </w:r>
    </w:p>
    <w:p w:rsidR="003126F8" w:rsidRPr="003126F8" w:rsidRDefault="003126F8" w:rsidP="002E6EB6">
      <w:pPr>
        <w:rPr>
          <w:b/>
          <w:szCs w:val="24"/>
          <w:u w:val="single"/>
        </w:rPr>
      </w:pPr>
      <w:r>
        <w:rPr>
          <w:szCs w:val="24"/>
        </w:rPr>
        <w:t>Motion by Clark Sheets and seconded by John Walker to make a resolution that</w:t>
      </w:r>
      <w:r w:rsidRPr="003126F8">
        <w:rPr>
          <w:szCs w:val="24"/>
        </w:rPr>
        <w:t xml:space="preserve"> </w:t>
      </w:r>
      <w:r>
        <w:rPr>
          <w:szCs w:val="24"/>
        </w:rPr>
        <w:t>County Road #31 Enterprise Road to be a designated detour road during the construction of County Road 33A, Railroad Bridge that a no parking zone be established during the construction in accordance with section 4511.68, (16) Revised Code of Ohio</w:t>
      </w:r>
      <w:proofErr w:type="gramStart"/>
      <w:r>
        <w:rPr>
          <w:szCs w:val="24"/>
        </w:rPr>
        <w:t>.</w:t>
      </w:r>
      <w:r w:rsidR="0044347A">
        <w:rPr>
          <w:szCs w:val="24"/>
        </w:rPr>
        <w:t xml:space="preserve">  </w:t>
      </w:r>
      <w:proofErr w:type="gramEnd"/>
      <w:r>
        <w:rPr>
          <w:szCs w:val="24"/>
        </w:rPr>
        <w:t xml:space="preserve">Roll Call: Sheets, yea, Walker, yea, </w:t>
      </w:r>
      <w:proofErr w:type="gramStart"/>
      <w:r>
        <w:rPr>
          <w:szCs w:val="24"/>
        </w:rPr>
        <w:t>Ogle</w:t>
      </w:r>
      <w:proofErr w:type="gramEnd"/>
      <w:r>
        <w:rPr>
          <w:szCs w:val="24"/>
        </w:rPr>
        <w:t>, yea.</w:t>
      </w:r>
    </w:p>
    <w:p w:rsidR="003126F8" w:rsidRDefault="003126F8" w:rsidP="003126F8">
      <w:pPr>
        <w:rPr>
          <w:szCs w:val="24"/>
        </w:rPr>
      </w:pPr>
      <w:r>
        <w:rPr>
          <w:b/>
          <w:szCs w:val="24"/>
          <w:u w:val="single"/>
        </w:rPr>
        <w:t>2014 ELECTRIC AGREEMENT RENEWAL:</w:t>
      </w:r>
      <w:r>
        <w:rPr>
          <w:szCs w:val="24"/>
        </w:rPr>
        <w:t xml:space="preserve"> Motion by John Walker and seconded by Clark Sheets to authorize President Sandy Ogle to sign the 2014 Electric Agreement Renewal.</w:t>
      </w:r>
    </w:p>
    <w:p w:rsidR="000426FA" w:rsidRDefault="003126F8" w:rsidP="003126F8">
      <w:pPr>
        <w:rPr>
          <w:szCs w:val="24"/>
        </w:rPr>
      </w:pPr>
      <w:r>
        <w:rPr>
          <w:szCs w:val="24"/>
        </w:rPr>
        <w:t xml:space="preserve">Vote: Sheets, yea, Walker, yea, </w:t>
      </w:r>
      <w:proofErr w:type="gramStart"/>
      <w:r>
        <w:rPr>
          <w:szCs w:val="24"/>
        </w:rPr>
        <w:t>Ogle</w:t>
      </w:r>
      <w:proofErr w:type="gramEnd"/>
      <w:r>
        <w:rPr>
          <w:szCs w:val="24"/>
        </w:rPr>
        <w:t>, yea.</w:t>
      </w:r>
    </w:p>
    <w:p w:rsidR="003126F8" w:rsidRDefault="003126F8" w:rsidP="003126F8">
      <w:pPr>
        <w:rPr>
          <w:szCs w:val="24"/>
        </w:rPr>
      </w:pPr>
      <w:r>
        <w:rPr>
          <w:b/>
          <w:szCs w:val="24"/>
          <w:u w:val="single"/>
        </w:rPr>
        <w:t>ADJOURNMENT:</w:t>
      </w:r>
      <w:r>
        <w:rPr>
          <w:szCs w:val="24"/>
        </w:rPr>
        <w:t xml:space="preserve"> Motion by Clark Sheets and seconded by John Walker to adjourn the meeting.</w:t>
      </w:r>
    </w:p>
    <w:p w:rsidR="00BF2B03" w:rsidRDefault="003126F8">
      <w:r>
        <w:rPr>
          <w:szCs w:val="24"/>
        </w:rPr>
        <w:t>Vote: Sheets, yea, Walker, yea, Ogle, yea.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FD1743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FD1743">
              <w:t>April 1</w:t>
            </w:r>
            <w:r>
              <w:t>, 201</w:t>
            </w:r>
            <w:r w:rsidR="00F7120E">
              <w:t>4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BE1933">
            <w:pPr>
              <w:pStyle w:val="Signatures"/>
            </w:pPr>
            <w:r>
              <w:t>Sandy Ogle</w:t>
            </w:r>
            <w:r w:rsidR="00977855">
              <w:t>, President</w:t>
            </w:r>
          </w:p>
        </w:tc>
      </w:tr>
    </w:tbl>
    <w:p w:rsidR="00BF2B03" w:rsidRDefault="00BF2B03" w:rsidP="0044347A">
      <w:pPr>
        <w:pStyle w:val="Signatures"/>
        <w:tabs>
          <w:tab w:val="clear" w:pos="4680"/>
        </w:tabs>
      </w:pPr>
    </w:p>
    <w:sectPr w:rsidR="00BF2B03" w:rsidSect="0044347A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48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743" w:rsidRDefault="00FD1743" w:rsidP="00A50895">
      <w:pPr>
        <w:spacing w:before="0" w:after="0"/>
      </w:pPr>
      <w:r>
        <w:separator/>
      </w:r>
    </w:p>
  </w:endnote>
  <w:endnote w:type="continuationSeparator" w:id="0">
    <w:p w:rsidR="00FD1743" w:rsidRDefault="00FD1743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743" w:rsidRDefault="00FD1743" w:rsidP="00A50895">
      <w:pPr>
        <w:spacing w:before="0" w:after="0"/>
      </w:pPr>
      <w:r>
        <w:separator/>
      </w:r>
    </w:p>
  </w:footnote>
  <w:footnote w:type="continuationSeparator" w:id="0">
    <w:p w:rsidR="00FD1743" w:rsidRDefault="00FD1743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FD1743">
      <w:t>April 1,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743"/>
    <w:rsid w:val="000426FA"/>
    <w:rsid w:val="00071AA7"/>
    <w:rsid w:val="00164A26"/>
    <w:rsid w:val="00191651"/>
    <w:rsid w:val="00234544"/>
    <w:rsid w:val="002A5D52"/>
    <w:rsid w:val="002C1F42"/>
    <w:rsid w:val="002E6EB6"/>
    <w:rsid w:val="003126F8"/>
    <w:rsid w:val="0036328E"/>
    <w:rsid w:val="00393D3C"/>
    <w:rsid w:val="00400C82"/>
    <w:rsid w:val="0044347A"/>
    <w:rsid w:val="00466249"/>
    <w:rsid w:val="00650C88"/>
    <w:rsid w:val="00667C4F"/>
    <w:rsid w:val="006C3A74"/>
    <w:rsid w:val="006E3337"/>
    <w:rsid w:val="00746BB6"/>
    <w:rsid w:val="007A0302"/>
    <w:rsid w:val="00897F95"/>
    <w:rsid w:val="008C5E15"/>
    <w:rsid w:val="00972788"/>
    <w:rsid w:val="00973F17"/>
    <w:rsid w:val="00977855"/>
    <w:rsid w:val="009A6078"/>
    <w:rsid w:val="00A05F68"/>
    <w:rsid w:val="00A334B8"/>
    <w:rsid w:val="00B86635"/>
    <w:rsid w:val="00BE1933"/>
    <w:rsid w:val="00BF2B03"/>
    <w:rsid w:val="00C64392"/>
    <w:rsid w:val="00C851A7"/>
    <w:rsid w:val="00CA2072"/>
    <w:rsid w:val="00D147D9"/>
    <w:rsid w:val="00D345E5"/>
    <w:rsid w:val="00EE5A4B"/>
    <w:rsid w:val="00F2016B"/>
    <w:rsid w:val="00F7120E"/>
    <w:rsid w:val="00FD1743"/>
    <w:rsid w:val="00FD7974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C0979CF-0CB7-4227-92E9-7672108B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360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7</cp:revision>
  <cp:lastPrinted>2013-07-16T14:52:00Z</cp:lastPrinted>
  <dcterms:created xsi:type="dcterms:W3CDTF">2014-04-01T14:08:00Z</dcterms:created>
  <dcterms:modified xsi:type="dcterms:W3CDTF">2014-04-02T15:07:00Z</dcterms:modified>
  <cp:category>minutes</cp:category>
</cp:coreProperties>
</file>